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2ACEE">
      <w:pPr>
        <w:jc w:val="center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上海戏剧学院</w:t>
      </w:r>
    </w:p>
    <w:p w14:paraId="674B7A07">
      <w:pPr>
        <w:jc w:val="center"/>
        <w:rPr>
          <w:rFonts w:ascii="宋体" w:hAnsi="宋体" w:eastAsia="宋体"/>
          <w:b/>
          <w:sz w:val="30"/>
          <w:szCs w:val="30"/>
        </w:rPr>
      </w:pPr>
      <w:r>
        <w:rPr>
          <w:rFonts w:ascii="宋体" w:hAnsi="宋体" w:eastAsia="宋体"/>
          <w:b/>
          <w:sz w:val="30"/>
          <w:szCs w:val="30"/>
        </w:rPr>
        <w:t>202</w:t>
      </w: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/>
          <w:b/>
          <w:sz w:val="30"/>
          <w:szCs w:val="30"/>
        </w:rPr>
        <w:t>年接收校外推荐免试攻读硕士学位研究生</w:t>
      </w:r>
    </w:p>
    <w:p w14:paraId="5A58A57C">
      <w:pPr>
        <w:jc w:val="center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专家推荐信</w:t>
      </w:r>
    </w:p>
    <w:p w14:paraId="577B639B"/>
    <w:tbl>
      <w:tblPr>
        <w:tblStyle w:val="5"/>
        <w:tblW w:w="935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914"/>
        <w:gridCol w:w="4678"/>
      </w:tblGrid>
      <w:tr w14:paraId="45622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382" w:type="dxa"/>
          </w:tcPr>
          <w:p w14:paraId="0902B3D8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考生姓名</w:t>
            </w:r>
          </w:p>
        </w:tc>
        <w:tc>
          <w:tcPr>
            <w:tcW w:w="1382" w:type="dxa"/>
          </w:tcPr>
          <w:p w14:paraId="47BA21F0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14" w:type="dxa"/>
          </w:tcPr>
          <w:p w14:paraId="4AB4BE11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报考专业（方向）</w:t>
            </w:r>
          </w:p>
        </w:tc>
        <w:tc>
          <w:tcPr>
            <w:tcW w:w="4678" w:type="dxa"/>
          </w:tcPr>
          <w:p w14:paraId="71F0FE8B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6B44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2" w:hRule="atLeast"/>
        </w:trPr>
        <w:tc>
          <w:tcPr>
            <w:tcW w:w="9356" w:type="dxa"/>
            <w:gridSpan w:val="4"/>
          </w:tcPr>
          <w:p w14:paraId="153A7008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专家推荐意见（包括政治思想、外语水平、业务和科研能力等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可单独附页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  <w:szCs w:val="24"/>
              </w:rPr>
              <w:t>）：</w:t>
            </w:r>
          </w:p>
          <w:p w14:paraId="601D10EB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7A1461E4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3C5E78A0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19E84894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34FA6FCB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452FBBD1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1F204BDB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7E0BA584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005031E2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670A81B0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33C9B18B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126FEF3E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23EE605B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31B91DD6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7B795C6C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75C7CD62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7FA0F640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6318052A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0D018F67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32450113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6DBAD79D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6479B3D7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769F5881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2E80D961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0D2E5ECC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1DB901BA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2A746455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1E89CB0B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3EE79A19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3831CA16">
            <w:pPr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推荐人工作单位：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推荐人签名（手写）：</w:t>
            </w:r>
          </w:p>
          <w:p w14:paraId="69226D4E">
            <w:pPr>
              <w:ind w:firstLine="6000" w:firstLineChars="25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推荐人职称：</w:t>
            </w:r>
          </w:p>
          <w:p w14:paraId="62893E21">
            <w:pPr>
              <w:ind w:firstLine="6480" w:firstLineChars="2700"/>
              <w:rPr>
                <w:rFonts w:ascii="宋体" w:hAnsi="宋体" w:eastAsia="宋体"/>
                <w:sz w:val="24"/>
                <w:szCs w:val="24"/>
              </w:rPr>
            </w:pPr>
          </w:p>
          <w:p w14:paraId="6897E836">
            <w:pPr>
              <w:ind w:firstLine="6480" w:firstLineChars="27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     日</w:t>
            </w:r>
          </w:p>
        </w:tc>
      </w:tr>
    </w:tbl>
    <w:p w14:paraId="7B6791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wZDA5Y2I3Njc1M2ZmYjcwY2Y4M2EzYmRkNWZmM2MifQ=="/>
  </w:docVars>
  <w:rsids>
    <w:rsidRoot w:val="00A06AE7"/>
    <w:rsid w:val="001875FE"/>
    <w:rsid w:val="00273687"/>
    <w:rsid w:val="002E7816"/>
    <w:rsid w:val="0036261E"/>
    <w:rsid w:val="00362802"/>
    <w:rsid w:val="004200FE"/>
    <w:rsid w:val="005D2032"/>
    <w:rsid w:val="006F6F10"/>
    <w:rsid w:val="009666EF"/>
    <w:rsid w:val="00A06AE7"/>
    <w:rsid w:val="00A779DA"/>
    <w:rsid w:val="00B16CCA"/>
    <w:rsid w:val="00BC7E67"/>
    <w:rsid w:val="00D01442"/>
    <w:rsid w:val="00EA17F8"/>
    <w:rsid w:val="0A511049"/>
    <w:rsid w:val="154A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101</Characters>
  <Lines>1</Lines>
  <Paragraphs>1</Paragraphs>
  <TotalTime>11</TotalTime>
  <ScaleCrop>false</ScaleCrop>
  <LinksUpToDate>false</LinksUpToDate>
  <CharactersWithSpaces>138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2021-08-30T11:48:00Z</dcterms:created>
  <dc:creator>方亮</dc:creator>
  <cp:lastModifiedBy>方亮</cp:lastModifiedBy>
  <dcterms:modified xsi:type="dcterms:W3CDTF">2024-09-23T04:54:41Z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C9B18BAD647B4257B0847979C8ABD0C6_12</vt:lpwstr>
  </property>
</Properties>
</file>